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216"/>
        <w:tblW w:w="7029" w:type="dxa"/>
        <w:tblLook w:val="04A0"/>
      </w:tblPr>
      <w:tblGrid>
        <w:gridCol w:w="2980"/>
        <w:gridCol w:w="1029"/>
        <w:gridCol w:w="1089"/>
        <w:gridCol w:w="971"/>
        <w:gridCol w:w="960"/>
      </w:tblGrid>
      <w:tr w:rsidR="002E7E35" w:rsidRPr="002E7E35" w:rsidTr="00D059C0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КОМАНДА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Средняя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Классика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«Белая Русь»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1191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1179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«</w:t>
            </w:r>
            <w:proofErr w:type="spellStart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Эридан</w:t>
            </w:r>
            <w:proofErr w:type="spellEnd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1185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1182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«</w:t>
            </w:r>
            <w:proofErr w:type="spellStart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Случь</w:t>
            </w:r>
            <w:proofErr w:type="spellEnd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1121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1114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«Березино»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1101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1117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СКО «Торпедо»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1107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1096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«</w:t>
            </w:r>
            <w:proofErr w:type="spellStart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Сильван</w:t>
            </w:r>
            <w:proofErr w:type="spellEnd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люкс»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1051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1068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«Пеленг-Вымпел»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1061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1047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«</w:t>
            </w:r>
            <w:proofErr w:type="spellStart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Турлан</w:t>
            </w:r>
            <w:proofErr w:type="spellEnd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1019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1019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«Меридиан»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993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1005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«Стандарт»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941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953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СК «</w:t>
            </w:r>
            <w:proofErr w:type="spellStart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Сож</w:t>
            </w:r>
            <w:proofErr w:type="spellEnd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963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914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СТК «</w:t>
            </w:r>
            <w:proofErr w:type="spellStart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Мэта</w:t>
            </w:r>
            <w:proofErr w:type="spellEnd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828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823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«Немига-Норд»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640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550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СК «Буг»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601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530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proofErr w:type="gramStart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</w:t>
            </w:r>
            <w:proofErr w:type="gramEnd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 «Трактор»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538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469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СК «Витязь»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450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461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«Азимут-Спартак»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433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368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КО «БГУ»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408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328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СКО «Орион»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444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245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ОК «</w:t>
            </w:r>
            <w:proofErr w:type="spellStart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Пралеска</w:t>
            </w:r>
            <w:proofErr w:type="spellEnd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365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270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КЛ «Баклан»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318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316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«БНТУ»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272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350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«</w:t>
            </w:r>
            <w:proofErr w:type="spellStart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Зялёныстадыён</w:t>
            </w:r>
            <w:proofErr w:type="spellEnd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274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276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«</w:t>
            </w:r>
            <w:proofErr w:type="gramStart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Три-О</w:t>
            </w:r>
            <w:proofErr w:type="gramEnd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182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КСО «Днепр»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181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179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</w:tr>
      <w:tr w:rsidR="002E7E35" w:rsidRPr="002E7E35" w:rsidTr="00D059C0">
        <w:trPr>
          <w:trHeight w:val="3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СК «</w:t>
            </w:r>
            <w:proofErr w:type="spellStart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Алькор</w:t>
            </w:r>
            <w:proofErr w:type="spellEnd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»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35" w:rsidRPr="002E7E35" w:rsidRDefault="002E7E35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</w:tbl>
    <w:p w:rsidR="00D059C0" w:rsidRDefault="00D059C0" w:rsidP="00D059C0">
      <w:pPr>
        <w:pStyle w:val="1"/>
        <w:spacing w:before="0" w:line="240" w:lineRule="auto"/>
        <w:jc w:val="center"/>
        <w:rPr>
          <w:rFonts w:ascii="Arial Narrow" w:hAnsi="Arial Narrow"/>
          <w:color w:val="AA0055"/>
        </w:rPr>
      </w:pPr>
      <w:r>
        <w:rPr>
          <w:rFonts w:ascii="Arial Narrow" w:hAnsi="Arial Narrow"/>
          <w:color w:val="AA0055"/>
        </w:rPr>
        <w:t>МИНИСТЕРСТВО СПОРТА И ТУРИЗМА РЕСПУБЛИКИ БЕЛАРУСЬ</w:t>
      </w:r>
    </w:p>
    <w:p w:rsidR="00D059C0" w:rsidRDefault="00D059C0" w:rsidP="00D059C0">
      <w:pPr>
        <w:pStyle w:val="1"/>
        <w:spacing w:before="0" w:line="240" w:lineRule="auto"/>
        <w:jc w:val="center"/>
        <w:rPr>
          <w:rFonts w:ascii="Arial Narrow" w:hAnsi="Arial Narrow"/>
          <w:color w:val="AA0055"/>
        </w:rPr>
      </w:pPr>
      <w:r>
        <w:rPr>
          <w:rFonts w:ascii="Arial Narrow" w:hAnsi="Arial Narrow"/>
          <w:color w:val="AA0055"/>
        </w:rPr>
        <w:t>Белорусская федерация ориентирования</w:t>
      </w:r>
    </w:p>
    <w:p w:rsidR="00D059C0" w:rsidRDefault="00D059C0" w:rsidP="00D059C0">
      <w:pPr>
        <w:pStyle w:val="1"/>
        <w:spacing w:before="0" w:line="240" w:lineRule="auto"/>
        <w:jc w:val="center"/>
        <w:rPr>
          <w:rFonts w:ascii="Arial Narrow" w:hAnsi="Arial Narrow"/>
          <w:color w:val="AA0055"/>
        </w:rPr>
      </w:pPr>
      <w:r>
        <w:rPr>
          <w:rFonts w:ascii="Arial Narrow" w:hAnsi="Arial Narrow"/>
          <w:color w:val="AA0055"/>
        </w:rPr>
        <w:t>Командный Чемпионат Республики Беларусь 2017.</w:t>
      </w:r>
    </w:p>
    <w:p w:rsidR="00D059C0" w:rsidRDefault="00D059C0" w:rsidP="00D059C0">
      <w:pPr>
        <w:pStyle w:val="1"/>
        <w:spacing w:before="0" w:line="240" w:lineRule="auto"/>
        <w:jc w:val="center"/>
        <w:rPr>
          <w:rFonts w:ascii="Arial Narrow" w:hAnsi="Arial Narrow"/>
          <w:color w:val="AA0055"/>
        </w:rPr>
      </w:pPr>
      <w:proofErr w:type="gramStart"/>
      <w:r>
        <w:rPr>
          <w:rFonts w:ascii="Arial Narrow" w:hAnsi="Arial Narrow"/>
          <w:color w:val="AA0055"/>
        </w:rPr>
        <w:t>Средняя</w:t>
      </w:r>
      <w:proofErr w:type="gramEnd"/>
      <w:r>
        <w:rPr>
          <w:rFonts w:ascii="Arial Narrow" w:hAnsi="Arial Narrow"/>
          <w:color w:val="AA0055"/>
        </w:rPr>
        <w:t xml:space="preserve">, 8 мая 2017 года, Рогачевский район, д. </w:t>
      </w:r>
      <w:proofErr w:type="spellStart"/>
      <w:r>
        <w:rPr>
          <w:rFonts w:ascii="Arial Narrow" w:hAnsi="Arial Narrow"/>
          <w:color w:val="AA0055"/>
        </w:rPr>
        <w:t>Свержень</w:t>
      </w:r>
      <w:proofErr w:type="spellEnd"/>
      <w:r>
        <w:rPr>
          <w:rFonts w:ascii="Arial Narrow" w:hAnsi="Arial Narrow"/>
          <w:color w:val="AA0055"/>
        </w:rPr>
        <w:t>.</w:t>
      </w:r>
    </w:p>
    <w:p w:rsidR="00D059C0" w:rsidRDefault="00D059C0" w:rsidP="00D059C0">
      <w:pPr>
        <w:pStyle w:val="1"/>
        <w:spacing w:before="0" w:line="240" w:lineRule="auto"/>
        <w:jc w:val="center"/>
        <w:rPr>
          <w:rFonts w:ascii="Arial Narrow" w:hAnsi="Arial Narrow"/>
          <w:color w:val="AA0055"/>
        </w:rPr>
      </w:pPr>
      <w:r>
        <w:rPr>
          <w:rFonts w:ascii="Arial Narrow" w:hAnsi="Arial Narrow"/>
          <w:color w:val="AA0055"/>
        </w:rPr>
        <w:t>Протокол результатов.</w:t>
      </w:r>
    </w:p>
    <w:p w:rsidR="008320E2" w:rsidRPr="00D059C0" w:rsidRDefault="008320E2"/>
    <w:p w:rsidR="00D059C0" w:rsidRPr="00D059C0" w:rsidRDefault="00D059C0" w:rsidP="00D059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E7E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КОМАНДНЫЕ РЕЗУЛЬТАТЫ</w:t>
      </w:r>
    </w:p>
    <w:p w:rsidR="002E7E35" w:rsidRPr="00D059C0" w:rsidRDefault="002E7E35"/>
    <w:p w:rsidR="002E7E35" w:rsidRDefault="002E7E35" w:rsidP="002E7E35">
      <w:pPr>
        <w:jc w:val="center"/>
        <w:rPr>
          <w:rFonts w:ascii="Times New Roman" w:hAnsi="Times New Roman" w:cs="Times New Roman"/>
          <w:b/>
          <w:sz w:val="28"/>
        </w:rPr>
      </w:pPr>
    </w:p>
    <w:p w:rsidR="00D059C0" w:rsidRDefault="00D059C0" w:rsidP="00D059C0">
      <w:pPr>
        <w:rPr>
          <w:rFonts w:ascii="Times New Roman" w:hAnsi="Times New Roman" w:cs="Times New Roman"/>
          <w:b/>
          <w:sz w:val="28"/>
        </w:rPr>
      </w:pPr>
    </w:p>
    <w:p w:rsidR="00D059C0" w:rsidRDefault="00D059C0" w:rsidP="00D059C0">
      <w:pPr>
        <w:rPr>
          <w:rFonts w:ascii="Times New Roman" w:hAnsi="Times New Roman" w:cs="Times New Roman"/>
          <w:b/>
          <w:sz w:val="28"/>
        </w:rPr>
      </w:pPr>
    </w:p>
    <w:p w:rsidR="00D059C0" w:rsidRDefault="00D059C0" w:rsidP="00D059C0">
      <w:pPr>
        <w:rPr>
          <w:rFonts w:ascii="Times New Roman" w:hAnsi="Times New Roman" w:cs="Times New Roman"/>
          <w:b/>
          <w:sz w:val="28"/>
        </w:rPr>
      </w:pPr>
    </w:p>
    <w:p w:rsidR="00D059C0" w:rsidRDefault="00D059C0" w:rsidP="00D059C0">
      <w:pPr>
        <w:rPr>
          <w:rFonts w:ascii="Times New Roman" w:hAnsi="Times New Roman" w:cs="Times New Roman"/>
          <w:b/>
          <w:sz w:val="28"/>
        </w:rPr>
      </w:pPr>
    </w:p>
    <w:p w:rsidR="00D059C0" w:rsidRDefault="00D059C0" w:rsidP="00D059C0">
      <w:pPr>
        <w:rPr>
          <w:rFonts w:ascii="Times New Roman" w:hAnsi="Times New Roman" w:cs="Times New Roman"/>
          <w:b/>
          <w:sz w:val="28"/>
        </w:rPr>
      </w:pPr>
    </w:p>
    <w:p w:rsidR="00D059C0" w:rsidRDefault="00D059C0" w:rsidP="00D059C0">
      <w:pPr>
        <w:rPr>
          <w:rFonts w:ascii="Times New Roman" w:hAnsi="Times New Roman" w:cs="Times New Roman"/>
          <w:b/>
          <w:sz w:val="28"/>
        </w:rPr>
      </w:pPr>
    </w:p>
    <w:p w:rsidR="00D059C0" w:rsidRDefault="00D059C0" w:rsidP="00D059C0">
      <w:pPr>
        <w:rPr>
          <w:rFonts w:ascii="Times New Roman" w:hAnsi="Times New Roman" w:cs="Times New Roman"/>
          <w:b/>
          <w:sz w:val="28"/>
        </w:rPr>
      </w:pPr>
    </w:p>
    <w:p w:rsidR="00D059C0" w:rsidRDefault="00D059C0" w:rsidP="00D059C0">
      <w:pPr>
        <w:rPr>
          <w:rFonts w:ascii="Times New Roman" w:hAnsi="Times New Roman" w:cs="Times New Roman"/>
          <w:b/>
          <w:sz w:val="28"/>
        </w:rPr>
      </w:pPr>
    </w:p>
    <w:p w:rsidR="00D059C0" w:rsidRDefault="00D059C0" w:rsidP="00D059C0">
      <w:pPr>
        <w:rPr>
          <w:rFonts w:ascii="Times New Roman" w:hAnsi="Times New Roman" w:cs="Times New Roman"/>
          <w:b/>
          <w:sz w:val="28"/>
        </w:rPr>
      </w:pPr>
    </w:p>
    <w:p w:rsidR="00D059C0" w:rsidRDefault="00D059C0" w:rsidP="00D059C0">
      <w:pPr>
        <w:rPr>
          <w:rFonts w:ascii="Times New Roman" w:hAnsi="Times New Roman" w:cs="Times New Roman"/>
          <w:b/>
          <w:sz w:val="28"/>
        </w:rPr>
      </w:pPr>
    </w:p>
    <w:p w:rsidR="00D059C0" w:rsidRDefault="00D059C0" w:rsidP="00D059C0">
      <w:pPr>
        <w:rPr>
          <w:rFonts w:ascii="Times New Roman" w:hAnsi="Times New Roman" w:cs="Times New Roman"/>
          <w:b/>
          <w:sz w:val="28"/>
        </w:rPr>
      </w:pPr>
    </w:p>
    <w:p w:rsidR="00D059C0" w:rsidRDefault="00D059C0" w:rsidP="00D059C0">
      <w:pPr>
        <w:rPr>
          <w:rFonts w:ascii="Times New Roman" w:hAnsi="Times New Roman" w:cs="Times New Roman"/>
          <w:b/>
          <w:sz w:val="28"/>
        </w:rPr>
      </w:pPr>
    </w:p>
    <w:p w:rsidR="00D059C0" w:rsidRDefault="00D059C0" w:rsidP="00D059C0">
      <w:pPr>
        <w:rPr>
          <w:rFonts w:ascii="Times New Roman" w:hAnsi="Times New Roman" w:cs="Times New Roman"/>
          <w:b/>
          <w:sz w:val="28"/>
        </w:rPr>
      </w:pPr>
    </w:p>
    <w:p w:rsidR="00D059C0" w:rsidRDefault="00D059C0" w:rsidP="00D059C0">
      <w:pPr>
        <w:rPr>
          <w:rFonts w:ascii="Times New Roman" w:hAnsi="Times New Roman" w:cs="Times New Roman"/>
          <w:b/>
          <w:sz w:val="28"/>
        </w:rPr>
      </w:pPr>
    </w:p>
    <w:p w:rsidR="00D059C0" w:rsidRDefault="00D059C0" w:rsidP="00D059C0">
      <w:pPr>
        <w:rPr>
          <w:rFonts w:ascii="Times New Roman" w:hAnsi="Times New Roman" w:cs="Times New Roman"/>
          <w:b/>
          <w:sz w:val="28"/>
        </w:rPr>
      </w:pPr>
    </w:p>
    <w:p w:rsidR="00D059C0" w:rsidRPr="00D059C0" w:rsidRDefault="00D059C0" w:rsidP="00D059C0">
      <w:pPr>
        <w:rPr>
          <w:rFonts w:ascii="Times New Roman" w:hAnsi="Times New Roman" w:cs="Times New Roman"/>
          <w:b/>
          <w:sz w:val="28"/>
        </w:rPr>
      </w:pPr>
      <w:r w:rsidRPr="00D059C0">
        <w:rPr>
          <w:rFonts w:ascii="Times New Roman" w:hAnsi="Times New Roman" w:cs="Times New Roman"/>
          <w:color w:val="000000"/>
          <w:sz w:val="24"/>
          <w:szCs w:val="24"/>
        </w:rPr>
        <w:t>Главный судья                       Владимир Лукашов, судья национальной категории</w:t>
      </w:r>
      <w:r w:rsidRPr="00D059C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059C0" w:rsidRPr="00D059C0" w:rsidRDefault="00D059C0" w:rsidP="00D05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9C0">
        <w:rPr>
          <w:rFonts w:ascii="Times New Roman" w:hAnsi="Times New Roman" w:cs="Times New Roman"/>
          <w:color w:val="000000"/>
          <w:sz w:val="24"/>
          <w:szCs w:val="24"/>
        </w:rPr>
        <w:t>Главный секретарь               Андрей Марченко, судья I категории</w:t>
      </w:r>
    </w:p>
    <w:p w:rsidR="00D059C0" w:rsidRDefault="00D059C0" w:rsidP="00D059C0">
      <w:pPr>
        <w:pStyle w:val="1"/>
        <w:spacing w:before="0" w:line="240" w:lineRule="auto"/>
        <w:jc w:val="center"/>
        <w:rPr>
          <w:rFonts w:ascii="Arial Narrow" w:hAnsi="Arial Narrow"/>
          <w:color w:val="AA0055"/>
        </w:rPr>
      </w:pPr>
    </w:p>
    <w:p w:rsidR="00D059C0" w:rsidRDefault="00D059C0" w:rsidP="00D059C0">
      <w:pPr>
        <w:pStyle w:val="1"/>
        <w:spacing w:before="0" w:line="240" w:lineRule="auto"/>
        <w:jc w:val="center"/>
        <w:rPr>
          <w:rFonts w:ascii="Arial Narrow" w:hAnsi="Arial Narrow"/>
          <w:color w:val="AA0055"/>
        </w:rPr>
      </w:pPr>
      <w:r>
        <w:rPr>
          <w:rFonts w:ascii="Arial Narrow" w:hAnsi="Arial Narrow"/>
          <w:color w:val="AA0055"/>
        </w:rPr>
        <w:t>МИНИСТЕРСТВО СПОРТА И ТУРИЗМА РЕСПУБЛИКИ БЕЛАРУСЬ</w:t>
      </w:r>
    </w:p>
    <w:p w:rsidR="00D059C0" w:rsidRDefault="00D059C0" w:rsidP="00D059C0">
      <w:pPr>
        <w:pStyle w:val="1"/>
        <w:spacing w:before="0" w:line="240" w:lineRule="auto"/>
        <w:jc w:val="center"/>
        <w:rPr>
          <w:rFonts w:ascii="Arial Narrow" w:hAnsi="Arial Narrow"/>
          <w:color w:val="AA0055"/>
        </w:rPr>
      </w:pPr>
      <w:r>
        <w:rPr>
          <w:rFonts w:ascii="Arial Narrow" w:hAnsi="Arial Narrow"/>
          <w:color w:val="AA0055"/>
        </w:rPr>
        <w:t>Белорусская федерация ориентирования</w:t>
      </w:r>
    </w:p>
    <w:p w:rsidR="00D059C0" w:rsidRDefault="00D059C0" w:rsidP="00D059C0">
      <w:pPr>
        <w:pStyle w:val="1"/>
        <w:spacing w:before="0" w:line="240" w:lineRule="auto"/>
        <w:jc w:val="center"/>
        <w:rPr>
          <w:rFonts w:ascii="Arial Narrow" w:hAnsi="Arial Narrow"/>
          <w:color w:val="AA0055"/>
        </w:rPr>
      </w:pPr>
      <w:r>
        <w:rPr>
          <w:rFonts w:ascii="Arial Narrow" w:hAnsi="Arial Narrow"/>
          <w:color w:val="AA0055"/>
        </w:rPr>
        <w:t>Чемпионат Беларуси среди юниоров 2017</w:t>
      </w:r>
    </w:p>
    <w:p w:rsidR="00D059C0" w:rsidRDefault="00D059C0" w:rsidP="00D059C0">
      <w:pPr>
        <w:pStyle w:val="1"/>
        <w:spacing w:before="0" w:line="240" w:lineRule="auto"/>
        <w:jc w:val="center"/>
        <w:rPr>
          <w:rFonts w:ascii="Arial Narrow" w:hAnsi="Arial Narrow"/>
          <w:color w:val="AA0055"/>
        </w:rPr>
      </w:pPr>
      <w:proofErr w:type="gramStart"/>
      <w:r>
        <w:rPr>
          <w:rFonts w:ascii="Arial Narrow" w:hAnsi="Arial Narrow"/>
          <w:color w:val="AA0055"/>
        </w:rPr>
        <w:t>Средняя</w:t>
      </w:r>
      <w:proofErr w:type="gramEnd"/>
      <w:r>
        <w:rPr>
          <w:rFonts w:ascii="Arial Narrow" w:hAnsi="Arial Narrow"/>
          <w:color w:val="AA0055"/>
        </w:rPr>
        <w:t xml:space="preserve">, 8 мая 2017 года, Рогачевский район, д. </w:t>
      </w:r>
      <w:proofErr w:type="spellStart"/>
      <w:r>
        <w:rPr>
          <w:rFonts w:ascii="Arial Narrow" w:hAnsi="Arial Narrow"/>
          <w:color w:val="AA0055"/>
        </w:rPr>
        <w:t>Свержень</w:t>
      </w:r>
      <w:proofErr w:type="spellEnd"/>
      <w:r>
        <w:rPr>
          <w:rFonts w:ascii="Arial Narrow" w:hAnsi="Arial Narrow"/>
          <w:color w:val="AA0055"/>
        </w:rPr>
        <w:t>.</w:t>
      </w:r>
    </w:p>
    <w:p w:rsidR="002E7E35" w:rsidRPr="00D059C0" w:rsidRDefault="00D059C0" w:rsidP="00D059C0">
      <w:pPr>
        <w:pStyle w:val="1"/>
        <w:spacing w:before="0" w:line="240" w:lineRule="auto"/>
        <w:jc w:val="center"/>
        <w:rPr>
          <w:rFonts w:ascii="Arial Narrow" w:hAnsi="Arial Narrow"/>
          <w:color w:val="AA0055"/>
        </w:rPr>
      </w:pPr>
      <w:r>
        <w:rPr>
          <w:rFonts w:ascii="Arial Narrow" w:hAnsi="Arial Narrow"/>
          <w:color w:val="AA0055"/>
        </w:rPr>
        <w:t>Протокол результатов.</w:t>
      </w:r>
    </w:p>
    <w:p w:rsidR="00D059C0" w:rsidRPr="00D059C0" w:rsidRDefault="00D059C0" w:rsidP="00D059C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2E7E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КОМАНДНЫЕ РЕЗУЛЬТАТЫ</w:t>
      </w:r>
    </w:p>
    <w:p w:rsidR="002E7E35" w:rsidRDefault="002E7E35"/>
    <w:p w:rsidR="002E7E35" w:rsidRDefault="002E7E35"/>
    <w:p w:rsidR="002E7E35" w:rsidRDefault="002E7E35"/>
    <w:tbl>
      <w:tblPr>
        <w:tblpPr w:leftFromText="180" w:rightFromText="180" w:vertAnchor="page" w:horzAnchor="page" w:tblpX="2923" w:tblpY="4381"/>
        <w:tblW w:w="6800" w:type="dxa"/>
        <w:tblLook w:val="04A0"/>
      </w:tblPr>
      <w:tblGrid>
        <w:gridCol w:w="960"/>
        <w:gridCol w:w="1935"/>
        <w:gridCol w:w="991"/>
        <w:gridCol w:w="994"/>
        <w:gridCol w:w="960"/>
        <w:gridCol w:w="960"/>
      </w:tblGrid>
      <w:tr w:rsidR="00D059C0" w:rsidRPr="002E7E35" w:rsidTr="00D059C0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C0" w:rsidRPr="002E7E35" w:rsidRDefault="00D059C0" w:rsidP="00D05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E7E35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E7E35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C0" w:rsidRPr="002E7E35" w:rsidRDefault="00D059C0" w:rsidP="00D05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Команда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C0" w:rsidRPr="002E7E35" w:rsidRDefault="00D059C0" w:rsidP="00D05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Средняя 08.05.17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C0" w:rsidRPr="002E7E35" w:rsidRDefault="00D059C0" w:rsidP="00D05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Длинная 09.05.17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C0" w:rsidRPr="002E7E35" w:rsidRDefault="00D059C0" w:rsidP="00D05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Очки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C0" w:rsidRPr="002E7E35" w:rsidRDefault="00D059C0" w:rsidP="00D059C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b/>
                <w:bCs/>
                <w:color w:val="000000"/>
                <w:lang w:eastAsia="ru-RU"/>
              </w:rPr>
              <w:t>Место</w:t>
            </w:r>
          </w:p>
        </w:tc>
      </w:tr>
      <w:tr w:rsidR="00D059C0" w:rsidRPr="002E7E35" w:rsidTr="00D059C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Минская </w:t>
            </w:r>
            <w:proofErr w:type="spellStart"/>
            <w:proofErr w:type="gramStart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558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D059C0" w:rsidRPr="002E7E35" w:rsidTr="00D059C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Могилевская обл.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521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D059C0" w:rsidRPr="002E7E35" w:rsidTr="00D059C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Брестская </w:t>
            </w:r>
            <w:proofErr w:type="spellStart"/>
            <w:proofErr w:type="gramStart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501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D059C0" w:rsidRPr="002E7E35" w:rsidTr="00D059C0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 xml:space="preserve">Гомельская </w:t>
            </w:r>
            <w:proofErr w:type="spellStart"/>
            <w:proofErr w:type="gramStart"/>
            <w:r w:rsidRPr="002E7E35">
              <w:rPr>
                <w:rFonts w:ascii="Arial Narrow" w:eastAsia="Times New Roman" w:hAnsi="Arial Narrow" w:cs="Times New Roman"/>
                <w:color w:val="000000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341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C0" w:rsidRPr="002E7E35" w:rsidRDefault="00D059C0" w:rsidP="00D05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E7E3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</w:tbl>
    <w:p w:rsidR="00D059C0" w:rsidRPr="00D059C0" w:rsidRDefault="00D059C0" w:rsidP="00D059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59C0" w:rsidRDefault="00D059C0" w:rsidP="00D059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59C0" w:rsidRDefault="00D059C0" w:rsidP="00D059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59C0" w:rsidRDefault="00D059C0" w:rsidP="00D059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59C0" w:rsidRDefault="00D059C0" w:rsidP="00D059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59C0">
        <w:rPr>
          <w:rFonts w:ascii="Times New Roman" w:hAnsi="Times New Roman" w:cs="Times New Roman"/>
          <w:color w:val="000000"/>
          <w:sz w:val="24"/>
          <w:szCs w:val="24"/>
        </w:rPr>
        <w:t>Главный судья                       Владимир Лукашов, судья национальной категории</w:t>
      </w:r>
      <w:r w:rsidRPr="00D059C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D059C0" w:rsidRPr="00D059C0" w:rsidRDefault="00D059C0" w:rsidP="00D05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59C0">
        <w:rPr>
          <w:rFonts w:ascii="Times New Roman" w:hAnsi="Times New Roman" w:cs="Times New Roman"/>
          <w:color w:val="000000"/>
          <w:sz w:val="24"/>
          <w:szCs w:val="24"/>
        </w:rPr>
        <w:t>Главный секретарь               Андрей Марченко, судья I категории</w:t>
      </w:r>
    </w:p>
    <w:sectPr w:rsidR="00D059C0" w:rsidRPr="00D059C0" w:rsidSect="00D059C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E35"/>
    <w:rsid w:val="002E7E35"/>
    <w:rsid w:val="00704BE2"/>
    <w:rsid w:val="008320E2"/>
    <w:rsid w:val="00D05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E2"/>
  </w:style>
  <w:style w:type="paragraph" w:styleId="1">
    <w:name w:val="heading 1"/>
    <w:basedOn w:val="a"/>
    <w:next w:val="a"/>
    <w:link w:val="10"/>
    <w:uiPriority w:val="9"/>
    <w:qFormat/>
    <w:rsid w:val="00D05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E7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E7E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7E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7E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5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7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E7E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7E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7E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Vitaly</dc:creator>
  <cp:lastModifiedBy>Admin</cp:lastModifiedBy>
  <cp:revision>3</cp:revision>
  <dcterms:created xsi:type="dcterms:W3CDTF">2017-05-09T17:56:00Z</dcterms:created>
  <dcterms:modified xsi:type="dcterms:W3CDTF">2017-05-15T21:53:00Z</dcterms:modified>
</cp:coreProperties>
</file>